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a2baebe55bc742fb" Type="http://schemas.openxmlformats.org/officeDocument/2006/relationships/officeDocument" Target="word/document.xml"/><Relationship Id="R7eb6f67ac508455e" Type="http://schemas.openxmlformats.org/package/2006/relationships/metadata/core-properties" Target="docProps/core.xml"/><Relationship Id="R48662577a2c04b1e" Type="http://schemas.openxmlformats.org/officeDocument/2006/relationships/extended-properties" Target="docProps/app.xml"/><Relationship Id="Rc60186456c6e4ee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6" w:line="14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6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5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2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4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3466" w:space="1077"/>
            <w:col w:w="51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2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hỏ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ún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bookmarkEnd w:id="0"/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bookmarkStart w:name="_page_13_0" w:id="1"/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0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0" w:h="16840" w:orient="portrait"/>
          <w:pgMar w:top="618" w:right="850" w:bottom="0" w:left="1338" w:header="0" w:footer="0" w:gutter="0"/>
          <w:pgNumType w:fmt="decimal"/>
          <w:cols w:equalWidth="0" w:space="708" w:num="2" w:sep="0">
            <w:col w:w="2734" w:space="2061"/>
            <w:col w:w="491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2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0" w:h="16840" w:orient="portrait"/>
      <w:pgMar w:top="618" w:right="850" w:bottom="0" w:left="133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836bb028af1c4bd5" Type="http://schemas.openxmlformats.org/officeDocument/2006/relationships/hyperlink" Target="mailto:support@sautinsoft.com" TargetMode="External"/><Relationship Id="Re803751901a34ca6" Type="http://schemas.openxmlformats.org/officeDocument/2006/relationships/styles" Target="styles.xml"/><Relationship Id="Rd7025f808bd44b8e" Type="http://schemas.openxmlformats.org/officeDocument/2006/relationships/fontTable" Target="fontTable.xml"/><Relationship Id="R70a16892ff374fbd" Type="http://schemas.openxmlformats.org/officeDocument/2006/relationships/settings" Target="settings.xml"/><Relationship Id="R99b8981640554128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